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2ACEF" w14:textId="77777777" w:rsidR="002A5E53" w:rsidRPr="002A5E53" w:rsidRDefault="002A5E53" w:rsidP="002A5E5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5E53">
        <w:rPr>
          <w:rFonts w:ascii="Times New Roman" w:hAnsi="Times New Roman" w:cs="Times New Roman"/>
          <w:b/>
          <w:bCs/>
          <w:sz w:val="28"/>
          <w:szCs w:val="28"/>
        </w:rPr>
        <w:t>Териберка, Киты и Айсфлоатинг</w:t>
      </w:r>
    </w:p>
    <w:p w14:paraId="5954DFF1" w14:textId="77777777" w:rsidR="002A5E53" w:rsidRDefault="002A5E53" w:rsidP="002A5E5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5E53">
        <w:rPr>
          <w:rFonts w:ascii="Times New Roman" w:hAnsi="Times New Roman" w:cs="Times New Roman"/>
          <w:sz w:val="24"/>
          <w:szCs w:val="24"/>
        </w:rPr>
        <w:t>Минск - Могилев - Витебск - Мурманск (5 дней/ 4 ночи)</w:t>
      </w:r>
      <w:r w:rsidRPr="002A5E53">
        <w:rPr>
          <w:rFonts w:ascii="Times New Roman" w:hAnsi="Times New Roman" w:cs="Times New Roman"/>
          <w:sz w:val="24"/>
          <w:szCs w:val="24"/>
        </w:rPr>
        <w:br/>
      </w:r>
      <w:r w:rsidRPr="002A5E53">
        <w:rPr>
          <w:rFonts w:ascii="Times New Roman" w:hAnsi="Times New Roman" w:cs="Times New Roman"/>
          <w:b/>
          <w:bCs/>
          <w:sz w:val="24"/>
          <w:szCs w:val="24"/>
        </w:rPr>
        <w:t>Программа Тура:</w:t>
      </w:r>
    </w:p>
    <w:p w14:paraId="12FFCEB2" w14:textId="7CF2FE83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>День 1</w:t>
      </w:r>
      <w:r w:rsidRPr="001066BA">
        <w:rPr>
          <w:rFonts w:ascii="Times New Roman" w:hAnsi="Times New Roman" w:cs="Times New Roman"/>
        </w:rPr>
        <w:br/>
        <w:t>Ночной выезд из Минска ориентировочно в 02.00. Выезд из Могилёва в 5.00. Выезд из Витебска в 7.00. Транзит по территории РБ/РФ.</w:t>
      </w:r>
    </w:p>
    <w:p w14:paraId="22735DA0" w14:textId="77777777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 xml:space="preserve">День </w:t>
      </w:r>
      <w:r w:rsidRPr="001066BA">
        <w:rPr>
          <w:rFonts w:ascii="Times New Roman" w:hAnsi="Times New Roman" w:cs="Times New Roman"/>
        </w:rPr>
        <w:br/>
        <w:t>Прибытие в Мурманск. Обзорная экскурсия по Мурманску, в ходе которой мы наблюдаем </w:t>
      </w:r>
      <w:r w:rsidRPr="001066BA">
        <w:rPr>
          <w:rFonts w:ascii="Times New Roman" w:hAnsi="Times New Roman" w:cs="Times New Roman"/>
          <w:b/>
          <w:bCs/>
        </w:rPr>
        <w:t>Мемориал Защитникам Советского Заполярья в годы ВОВ — Алеша.</w:t>
      </w:r>
      <w:r w:rsidRPr="001066BA">
        <w:rPr>
          <w:rFonts w:ascii="Times New Roman" w:hAnsi="Times New Roman" w:cs="Times New Roman"/>
        </w:rPr>
        <w:t> Он расположен на сопке Зеленый мыс, откуда открывается панорамный вид на весь город. Так же Мемориальный комплекс морякам, погибшим в мирное время, состоит из рубки подводной лодки «Курск», корабельного Якоря и шестигранного маяка. Посетим одну из главных достопримечательностей - </w:t>
      </w:r>
      <w:r w:rsidRPr="001066BA">
        <w:rPr>
          <w:rFonts w:ascii="Times New Roman" w:hAnsi="Times New Roman" w:cs="Times New Roman"/>
          <w:b/>
          <w:bCs/>
        </w:rPr>
        <w:t>Морской вокзал,</w:t>
      </w:r>
      <w:r w:rsidRPr="001066BA">
        <w:rPr>
          <w:rFonts w:ascii="Times New Roman" w:hAnsi="Times New Roman" w:cs="Times New Roman"/>
        </w:rPr>
        <w:t> рядом с которым пришвартован первый в мире атомный ледокол </w:t>
      </w:r>
      <w:r w:rsidRPr="001066BA">
        <w:rPr>
          <w:rFonts w:ascii="Times New Roman" w:hAnsi="Times New Roman" w:cs="Times New Roman"/>
          <w:b/>
          <w:bCs/>
        </w:rPr>
        <w:t>«Ленин»</w:t>
      </w:r>
      <w:r w:rsidRPr="001066BA">
        <w:rPr>
          <w:rFonts w:ascii="Times New Roman" w:hAnsi="Times New Roman" w:cs="Times New Roman"/>
        </w:rPr>
        <w:t>. Проедем по длинному мосту заполярного круга. </w:t>
      </w:r>
    </w:p>
    <w:p w14:paraId="7AA938FC" w14:textId="3EDB9AF1" w:rsidR="002A5E53" w:rsidRPr="001066BA" w:rsidRDefault="002A5E53" w:rsidP="002A5E53">
      <w:pPr>
        <w:rPr>
          <w:rFonts w:ascii="Times New Roman" w:hAnsi="Times New Roman" w:cs="Times New Roman"/>
          <w:b/>
          <w:bCs/>
        </w:rPr>
      </w:pPr>
      <w:r w:rsidRPr="001066BA">
        <w:rPr>
          <w:rFonts w:ascii="Times New Roman" w:hAnsi="Times New Roman" w:cs="Times New Roman"/>
          <w:b/>
          <w:bCs/>
        </w:rPr>
        <w:t xml:space="preserve">Заселение в отель. Свободное время и экскурсия на Кольский пивзавод (по желанию за дополнительную плату). </w:t>
      </w:r>
    </w:p>
    <w:p w14:paraId="08F85AFD" w14:textId="3FED4334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>День 3 </w:t>
      </w:r>
    </w:p>
    <w:p w14:paraId="0BA1F61D" w14:textId="5AE74E22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</w:rPr>
        <w:t>Завтрак в Отеле. Выезд в 08.00 </w:t>
      </w:r>
      <w:r w:rsidRPr="001066BA">
        <w:rPr>
          <w:rFonts w:ascii="Times New Roman" w:hAnsi="Times New Roman" w:cs="Times New Roman"/>
          <w:b/>
          <w:bCs/>
        </w:rPr>
        <w:t>в классическую Териберку. </w:t>
      </w:r>
      <w:r w:rsidRPr="001066BA">
        <w:rPr>
          <w:rFonts w:ascii="Times New Roman" w:hAnsi="Times New Roman" w:cs="Times New Roman"/>
        </w:rPr>
        <w:t>По дороге мы сделаем несколько остановок, для наблюдения за пейзажами </w:t>
      </w:r>
      <w:r w:rsidRPr="001066BA">
        <w:rPr>
          <w:rFonts w:ascii="Times New Roman" w:hAnsi="Times New Roman" w:cs="Times New Roman"/>
          <w:b/>
          <w:bCs/>
        </w:rPr>
        <w:t>Арктической тундры</w:t>
      </w:r>
      <w:r w:rsidRPr="001066BA">
        <w:rPr>
          <w:rFonts w:ascii="Times New Roman" w:hAnsi="Times New Roman" w:cs="Times New Roman"/>
        </w:rPr>
        <w:t xml:space="preserve">. Прибытие в Териберку, остановка на </w:t>
      </w:r>
      <w:r w:rsidRPr="001066BA">
        <w:rPr>
          <w:rFonts w:ascii="Times New Roman" w:hAnsi="Times New Roman" w:cs="Times New Roman"/>
          <w:b/>
          <w:bCs/>
        </w:rPr>
        <w:t>«Кладбище Кораблей». </w:t>
      </w:r>
      <w:r w:rsidRPr="001066BA">
        <w:rPr>
          <w:rFonts w:ascii="Times New Roman" w:hAnsi="Times New Roman" w:cs="Times New Roman"/>
        </w:rPr>
        <w:t>Далее мы посетим </w:t>
      </w:r>
      <w:r w:rsidRPr="001066BA">
        <w:rPr>
          <w:rFonts w:ascii="Times New Roman" w:hAnsi="Times New Roman" w:cs="Times New Roman"/>
          <w:b/>
          <w:bCs/>
        </w:rPr>
        <w:t xml:space="preserve">«Небесные качели», </w:t>
      </w:r>
      <w:r w:rsidRPr="001066BA">
        <w:rPr>
          <w:rFonts w:ascii="Times New Roman" w:hAnsi="Times New Roman" w:cs="Times New Roman"/>
        </w:rPr>
        <w:t xml:space="preserve">которые появляются на самом берегу Баренцева моря, заедем на пляж </w:t>
      </w:r>
      <w:r w:rsidRPr="001066BA">
        <w:rPr>
          <w:rFonts w:ascii="Times New Roman" w:hAnsi="Times New Roman" w:cs="Times New Roman"/>
          <w:b/>
          <w:bCs/>
        </w:rPr>
        <w:t xml:space="preserve">«Яйца драконов» </w:t>
      </w:r>
      <w:r w:rsidRPr="001066BA">
        <w:rPr>
          <w:rFonts w:ascii="Times New Roman" w:hAnsi="Times New Roman" w:cs="Times New Roman"/>
        </w:rPr>
        <w:t xml:space="preserve">и на песчаный пляж с выброшенным на берег кораблем. </w:t>
      </w:r>
      <w:r w:rsidRPr="001066BA">
        <w:rPr>
          <w:rFonts w:ascii="Times New Roman" w:hAnsi="Times New Roman" w:cs="Times New Roman"/>
          <w:b/>
          <w:bCs/>
        </w:rPr>
        <w:t>Обед в ближайшем кафе.</w:t>
      </w:r>
      <w:r w:rsidRPr="001066BA">
        <w:rPr>
          <w:rFonts w:ascii="Times New Roman" w:hAnsi="Times New Roman" w:cs="Times New Roman"/>
        </w:rPr>
        <w:br/>
        <w:t>Далее по желанию, за дополнительную плату, морская прогулка на катере по Баренцеву морю, во время которой есть возможность увидеть китов. Наш фотограф запечатлит эти моменты.</w:t>
      </w:r>
      <w:r w:rsidRPr="001066BA">
        <w:rPr>
          <w:rFonts w:ascii="Times New Roman" w:hAnsi="Times New Roman" w:cs="Times New Roman"/>
        </w:rPr>
        <w:br/>
      </w:r>
      <w:r w:rsidRPr="001066BA">
        <w:rPr>
          <w:rFonts w:ascii="Times New Roman" w:hAnsi="Times New Roman" w:cs="Times New Roman"/>
          <w:b/>
          <w:bCs/>
        </w:rPr>
        <w:t>Внимание! Причалы не имеют удобного спуска, нам придется спуститься вниз по крутой лестнице.</w:t>
      </w:r>
      <w:r w:rsidRPr="001066BA">
        <w:rPr>
          <w:rFonts w:ascii="Times New Roman" w:hAnsi="Times New Roman" w:cs="Times New Roman"/>
        </w:rPr>
        <w:t xml:space="preserve"> Длительность морских прогулок составляет примерно 2 часа. </w:t>
      </w:r>
      <w:r w:rsidR="006C0BE7" w:rsidRPr="006C0BE7">
        <w:rPr>
          <w:rFonts w:ascii="Times New Roman" w:hAnsi="Times New Roman" w:cs="Times New Roman"/>
        </w:rPr>
        <w:t xml:space="preserve">Длительность морских прогулок составляет примерно 2 часа. А также, в это время нашим туристам предоставляется возможность попробовать </w:t>
      </w:r>
      <w:r w:rsidR="006C0BE7" w:rsidRPr="006C0BE7">
        <w:rPr>
          <w:rFonts w:ascii="Times New Roman" w:hAnsi="Times New Roman" w:cs="Times New Roman"/>
          <w:b/>
          <w:bCs/>
        </w:rPr>
        <w:t>айсфлоатинг</w:t>
      </w:r>
      <w:r w:rsidR="006C0BE7" w:rsidRPr="006C0BE7">
        <w:rPr>
          <w:rFonts w:ascii="Times New Roman" w:hAnsi="Times New Roman" w:cs="Times New Roman"/>
        </w:rPr>
        <w:t xml:space="preserve"> (за дополнительную плату). Поплавать и помедитировать в защитном костюме по </w:t>
      </w:r>
      <w:r w:rsidR="006C0BE7">
        <w:rPr>
          <w:rFonts w:ascii="Times New Roman" w:hAnsi="Times New Roman" w:cs="Times New Roman"/>
        </w:rPr>
        <w:t>Б</w:t>
      </w:r>
      <w:r w:rsidR="006C0BE7" w:rsidRPr="006C0BE7">
        <w:rPr>
          <w:rFonts w:ascii="Times New Roman" w:hAnsi="Times New Roman" w:cs="Times New Roman"/>
        </w:rPr>
        <w:t>аренцеву морю.</w:t>
      </w:r>
    </w:p>
    <w:p w14:paraId="5F6B72C7" w14:textId="77777777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</w:rPr>
        <w:t>Возвращение в отель. Свободное время.</w:t>
      </w:r>
    </w:p>
    <w:p w14:paraId="381F17A2" w14:textId="77777777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>День 4</w:t>
      </w:r>
      <w:r w:rsidRPr="001066BA">
        <w:rPr>
          <w:rFonts w:ascii="Times New Roman" w:hAnsi="Times New Roman" w:cs="Times New Roman"/>
        </w:rPr>
        <w:br/>
        <w:t>Завтрак в отеле.</w:t>
      </w:r>
    </w:p>
    <w:p w14:paraId="1BDA6570" w14:textId="2616A808" w:rsidR="002A5E53" w:rsidRPr="001066BA" w:rsidRDefault="002A5E53" w:rsidP="002A5E53">
      <w:pPr>
        <w:rPr>
          <w:rFonts w:ascii="Times New Roman" w:hAnsi="Times New Roman" w:cs="Times New Roman"/>
        </w:rPr>
      </w:pPr>
      <w:r w:rsidRPr="006C0BE7">
        <w:rPr>
          <w:rFonts w:ascii="Times New Roman" w:hAnsi="Times New Roman" w:cs="Times New Roman"/>
          <w:b/>
          <w:bCs/>
        </w:rPr>
        <w:t>Выезжаем в Мурманск в сувенирную лавку и рыбный магазин.</w:t>
      </w:r>
      <w:r w:rsidRPr="001066BA">
        <w:rPr>
          <w:rFonts w:ascii="Times New Roman" w:hAnsi="Times New Roman" w:cs="Times New Roman"/>
        </w:rPr>
        <w:t> Выезд из Мурманска в Кандалакшу. </w:t>
      </w:r>
      <w:r w:rsidRPr="001066BA">
        <w:rPr>
          <w:rFonts w:ascii="Times New Roman" w:hAnsi="Times New Roman" w:cs="Times New Roman"/>
        </w:rPr>
        <w:br/>
        <w:t>Кандалакша — это небольшой город на берегу Мурманской области, расположенный на территории Кандалакшского залива Белого моря. Он известен своими красивыми пейзажами, такими как Крестовая гора и Колвицкое озеро, а также своей набережной, где каждый день можно увидеть местных жителей и туристов.</w:t>
      </w:r>
    </w:p>
    <w:p w14:paraId="24724D62" w14:textId="77777777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</w:rPr>
        <w:t>Выезд в Беларусь ориентировочно в 16.00. Транзит по территории РФ, РБ.</w:t>
      </w:r>
    </w:p>
    <w:p w14:paraId="32C7FFF9" w14:textId="7D6DC59C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>День 5</w:t>
      </w:r>
      <w:r w:rsidRPr="001066BA">
        <w:rPr>
          <w:rFonts w:ascii="Times New Roman" w:hAnsi="Times New Roman" w:cs="Times New Roman"/>
        </w:rPr>
        <w:t> Прибытие в Беларусь поздно вечером/ночью.</w:t>
      </w:r>
      <w:r w:rsidR="001066BA">
        <w:rPr>
          <w:rFonts w:ascii="Times New Roman" w:hAnsi="Times New Roman" w:cs="Times New Roman"/>
        </w:rPr>
        <w:t xml:space="preserve"> </w:t>
      </w:r>
      <w:r w:rsidRPr="001066BA">
        <w:rPr>
          <w:rFonts w:ascii="Times New Roman" w:hAnsi="Times New Roman" w:cs="Times New Roman"/>
          <w:i/>
          <w:iCs/>
        </w:rPr>
        <w:t>*возможна замена экскурсии на равноценную</w:t>
      </w:r>
      <w:r w:rsidRPr="001066BA">
        <w:rPr>
          <w:rFonts w:ascii="Times New Roman" w:hAnsi="Times New Roman" w:cs="Times New Roman"/>
        </w:rPr>
        <w:br/>
      </w:r>
      <w:r w:rsidRPr="001066BA">
        <w:rPr>
          <w:rFonts w:ascii="Times New Roman" w:hAnsi="Times New Roman" w:cs="Times New Roman"/>
        </w:rPr>
        <w:br/>
      </w:r>
      <w:r w:rsidRPr="001066BA">
        <w:rPr>
          <w:rFonts w:ascii="Times New Roman" w:hAnsi="Times New Roman" w:cs="Times New Roman"/>
          <w:b/>
          <w:bCs/>
        </w:rPr>
        <w:t>Стоимость тура: 195$+100$ транспортный пакет</w:t>
      </w:r>
      <w:r w:rsidRPr="001066BA">
        <w:rPr>
          <w:rFonts w:ascii="Times New Roman" w:hAnsi="Times New Roman" w:cs="Times New Roman"/>
          <w:b/>
          <w:bCs/>
        </w:rPr>
        <w:br/>
      </w:r>
      <w:r w:rsidRPr="001066BA">
        <w:rPr>
          <w:rFonts w:ascii="Times New Roman" w:hAnsi="Times New Roman" w:cs="Times New Roman"/>
          <w:b/>
          <w:bCs/>
        </w:rPr>
        <w:br/>
        <w:t>Даты тура:</w:t>
      </w:r>
    </w:p>
    <w:p w14:paraId="12AC9B96" w14:textId="1D1B1381" w:rsidR="002A5E53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t>26.04.2025 - 30.04.2025</w:t>
      </w:r>
    </w:p>
    <w:p w14:paraId="02D97BA0" w14:textId="77777777" w:rsidR="002A5E53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t>08.05.2025 - 12.05.2025</w:t>
      </w:r>
    </w:p>
    <w:p w14:paraId="6C684A17" w14:textId="77777777" w:rsidR="002A5E53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lastRenderedPageBreak/>
        <w:t>19.06.2025 - 23.06.2025</w:t>
      </w:r>
    </w:p>
    <w:p w14:paraId="3318DFCC" w14:textId="2B4C74BF" w:rsidR="002A5E53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t>03.07.2025 - 07.07.2025</w:t>
      </w:r>
    </w:p>
    <w:p w14:paraId="484DEE96" w14:textId="2F2798BB" w:rsidR="002A5E53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t>07.08.2025 - 11.08.2025</w:t>
      </w:r>
    </w:p>
    <w:p w14:paraId="636CC3AE" w14:textId="70C6D1D2" w:rsidR="002700CB" w:rsidRPr="001066BA" w:rsidRDefault="002A5E53" w:rsidP="001066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066BA">
        <w:rPr>
          <w:rFonts w:ascii="Times New Roman" w:hAnsi="Times New Roman" w:cs="Times New Roman"/>
          <w:sz w:val="20"/>
          <w:szCs w:val="20"/>
        </w:rPr>
        <w:t>11.09.2025 - 15.09.2025</w:t>
      </w:r>
    </w:p>
    <w:p w14:paraId="1B9D8662" w14:textId="1CC8891F" w:rsidR="002A5E53" w:rsidRPr="001066BA" w:rsidRDefault="002A5E53" w:rsidP="002A5E53">
      <w:pPr>
        <w:rPr>
          <w:rFonts w:ascii="Times New Roman" w:hAnsi="Times New Roman" w:cs="Times New Roman"/>
        </w:rPr>
      </w:pPr>
      <w:r w:rsidRPr="001066BA">
        <w:rPr>
          <w:rFonts w:ascii="Times New Roman" w:hAnsi="Times New Roman" w:cs="Times New Roman"/>
          <w:b/>
          <w:bCs/>
        </w:rPr>
        <w:t>В стоимость тура включено:</w:t>
      </w:r>
      <w:r w:rsidRPr="001066BA">
        <w:rPr>
          <w:rFonts w:ascii="Times New Roman" w:hAnsi="Times New Roman" w:cs="Times New Roman"/>
        </w:rPr>
        <w:br/>
        <w:t>•проезд на комфортабельном автобусе</w:t>
      </w:r>
      <w:r w:rsidRPr="001066BA">
        <w:rPr>
          <w:rFonts w:ascii="Times New Roman" w:hAnsi="Times New Roman" w:cs="Times New Roman"/>
        </w:rPr>
        <w:br/>
        <w:t>•две ночи в отеле 2-3*</w:t>
      </w:r>
      <w:r w:rsidRPr="001066BA">
        <w:rPr>
          <w:rFonts w:ascii="Times New Roman" w:hAnsi="Times New Roman" w:cs="Times New Roman"/>
        </w:rPr>
        <w:br/>
        <w:t>•два завтрака</w:t>
      </w:r>
      <w:r w:rsidRPr="001066BA">
        <w:rPr>
          <w:rFonts w:ascii="Times New Roman" w:hAnsi="Times New Roman" w:cs="Times New Roman"/>
        </w:rPr>
        <w:br/>
        <w:t>•обзорная экскурсия по Мурманску</w:t>
      </w:r>
      <w:r w:rsidRPr="001066BA">
        <w:rPr>
          <w:rFonts w:ascii="Times New Roman" w:hAnsi="Times New Roman" w:cs="Times New Roman"/>
        </w:rPr>
        <w:br/>
        <w:t>•Экскурсия в Териберку</w:t>
      </w:r>
      <w:r w:rsidRPr="001066BA">
        <w:rPr>
          <w:rFonts w:ascii="Times New Roman" w:hAnsi="Times New Roman" w:cs="Times New Roman"/>
        </w:rPr>
        <w:br/>
        <w:t>•Услуги сопровождающего</w:t>
      </w:r>
      <w:r w:rsidRPr="001066BA">
        <w:rPr>
          <w:rFonts w:ascii="Times New Roman" w:hAnsi="Times New Roman" w:cs="Times New Roman"/>
        </w:rPr>
        <w:br/>
        <w:t>•Услуги фотографа</w:t>
      </w:r>
      <w:r w:rsidRPr="001066BA">
        <w:rPr>
          <w:rFonts w:ascii="Times New Roman" w:hAnsi="Times New Roman" w:cs="Times New Roman"/>
        </w:rPr>
        <w:br/>
        <w:t>•Экскурсия в Кандалакшу</w:t>
      </w:r>
      <w:r w:rsidRPr="001066BA">
        <w:rPr>
          <w:rFonts w:ascii="Times New Roman" w:hAnsi="Times New Roman" w:cs="Times New Roman"/>
        </w:rPr>
        <w:br/>
      </w:r>
      <w:r w:rsidRPr="001066BA">
        <w:rPr>
          <w:rFonts w:ascii="Times New Roman" w:hAnsi="Times New Roman" w:cs="Times New Roman"/>
        </w:rPr>
        <w:br/>
      </w:r>
      <w:r w:rsidRPr="001066BA">
        <w:rPr>
          <w:rFonts w:ascii="Times New Roman" w:hAnsi="Times New Roman" w:cs="Times New Roman"/>
          <w:b/>
          <w:bCs/>
        </w:rPr>
        <w:t>Оплачивается дополнительно:</w:t>
      </w:r>
      <w:r w:rsidRPr="001066BA">
        <w:rPr>
          <w:rFonts w:ascii="Times New Roman" w:hAnsi="Times New Roman" w:cs="Times New Roman"/>
        </w:rPr>
        <w:br/>
        <w:t xml:space="preserve">•Дегустация морепродуктов на корабле - 4000 </w:t>
      </w:r>
      <w:r w:rsidR="006C0BE7">
        <w:rPr>
          <w:rFonts w:ascii="Times New Roman" w:hAnsi="Times New Roman" w:cs="Times New Roman"/>
          <w:lang w:val="en-US"/>
        </w:rPr>
        <w:t>RUB</w:t>
      </w:r>
      <w:r w:rsidRPr="001066BA">
        <w:rPr>
          <w:rFonts w:ascii="Times New Roman" w:hAnsi="Times New Roman" w:cs="Times New Roman"/>
        </w:rPr>
        <w:br/>
        <w:t xml:space="preserve">•Экскурсия «В поисках китов»- 6000 </w:t>
      </w:r>
      <w:r w:rsidR="006C0BE7">
        <w:rPr>
          <w:rFonts w:ascii="Times New Roman" w:hAnsi="Times New Roman" w:cs="Times New Roman"/>
          <w:lang w:val="en-US"/>
        </w:rPr>
        <w:t>RUB</w:t>
      </w:r>
      <w:r w:rsidRPr="001066BA">
        <w:rPr>
          <w:rFonts w:ascii="Times New Roman" w:hAnsi="Times New Roman" w:cs="Times New Roman"/>
        </w:rPr>
        <w:br/>
        <w:t xml:space="preserve">•Айсфлоатинг - 7000 </w:t>
      </w:r>
      <w:r w:rsidR="006C0BE7">
        <w:rPr>
          <w:rFonts w:ascii="Times New Roman" w:hAnsi="Times New Roman" w:cs="Times New Roman"/>
          <w:lang w:val="en-US"/>
        </w:rPr>
        <w:t>RUB</w:t>
      </w:r>
      <w:r w:rsidRPr="001066BA">
        <w:rPr>
          <w:rFonts w:ascii="Times New Roman" w:hAnsi="Times New Roman" w:cs="Times New Roman"/>
        </w:rPr>
        <w:br/>
        <w:t>•Обеды, ужины</w:t>
      </w:r>
      <w:r w:rsidRPr="001066BA">
        <w:rPr>
          <w:rFonts w:ascii="Times New Roman" w:hAnsi="Times New Roman" w:cs="Times New Roman"/>
        </w:rPr>
        <w:br/>
        <w:t>•Личные расходы.</w:t>
      </w:r>
    </w:p>
    <w:p w14:paraId="7C10F762" w14:textId="38BE709D" w:rsidR="002A5E53" w:rsidRPr="006C0BE7" w:rsidRDefault="002A5E53" w:rsidP="002A5E53">
      <w:pPr>
        <w:rPr>
          <w:rFonts w:ascii="Times New Roman" w:hAnsi="Times New Roman" w:cs="Times New Roman"/>
          <w:b/>
          <w:bCs/>
        </w:rPr>
      </w:pPr>
      <w:r w:rsidRPr="006C0BE7">
        <w:rPr>
          <w:rFonts w:ascii="Times New Roman" w:hAnsi="Times New Roman" w:cs="Times New Roman"/>
          <w:b/>
          <w:bCs/>
        </w:rPr>
        <w:t>Контактное лицо: +375 29 184 84 89</w:t>
      </w:r>
    </w:p>
    <w:sectPr w:rsidR="002A5E53" w:rsidRPr="006C0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88E"/>
    <w:rsid w:val="001066BA"/>
    <w:rsid w:val="002700CB"/>
    <w:rsid w:val="002A5E53"/>
    <w:rsid w:val="006C0BE7"/>
    <w:rsid w:val="00813DD9"/>
    <w:rsid w:val="009B188E"/>
    <w:rsid w:val="00A40317"/>
    <w:rsid w:val="00B964B7"/>
    <w:rsid w:val="00F6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2F8F2"/>
  <w15:chartTrackingRefBased/>
  <w15:docId w15:val="{234747DB-7188-4E6F-B17F-92416451C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B18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18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188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18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188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18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18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18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18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18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B18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B188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B188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B188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B188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B188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B188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B188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B18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B18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18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B18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B18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B188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B188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B188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B18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B188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B18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1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464</Words>
  <Characters>2646</Characters>
  <Application>Microsoft Office Word</Application>
  <DocSecurity>0</DocSecurity>
  <Lines>22</Lines>
  <Paragraphs>6</Paragraphs>
  <ScaleCrop>false</ScaleCrop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4</cp:revision>
  <dcterms:created xsi:type="dcterms:W3CDTF">2025-03-18T10:56:00Z</dcterms:created>
  <dcterms:modified xsi:type="dcterms:W3CDTF">2025-03-19T11:38:00Z</dcterms:modified>
</cp:coreProperties>
</file>